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2025【威海大连】五日游【动船飞】行程单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前往高铁站，乘坐动车前往花园城市-威海（我社工作人员出发前一天17:00短信或电话通知具体乘车事项，请注意查看手机，高铁票为电子票，车站持身份证乘车即可）前往荣成九龙晟沙滩度假酒店，坐落于美丽的滨海城市—荣成市海湾北路与悦湖路交汇处，依林傍海，风景秀美，拥有天然的海湾和沙滩浴场，赶海拾贝享受海滨度假乐趣......（两晚连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清晨起床漫步，在富含高氧离子的松林沙滩漫步，来一次自由呐喊，群山大海为你回唱....
                <w:br/>
                早餐后前往【成山头】（门票已含，纯粹游玩时间2小时以上）游览国家4A级景区【成山头风景区】（门票已含 游览约1.5小时）景区三面环海，一面接陆，因是最早看见海上日出的地方，自古就被誉为“太阳启升的地方”，景区主要由【射鲛台】、【始皇庙】、【秦代立石】、【拜日台】、【秦桥遗迹】、【望海亭】、【观涛阁】和【镇龙石】等组成。
                <w:br/>
                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前往“那香海”钻石沙滩，这里被称为中国最美海岸线，那香海钻石沙滩面积8平方公里，坐拥16公里黄金海岸线、集大海、沙滩、温泉、海岛、森林、天鹅湖等稀缺自然资源于一体，被誉为纹石宝滩，因有一条黄色月牙状的卵石长滩而闻名遐迩。自古以来，这片海岸吸引了众多文人墨客前来观光游览。这片海岸吸引了众多文人墨客前来观光游览，斥资打造的那香海•钻石沙滩浴场全长约2500米,拥有荣成首个沙滩无边界泳池，是荣成十大海水浴场之一，让您尽享海天一线的极致美景，前往酒店入住
                <w:br/>
                到达城市：东城区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餐后游览爱国主义教育基地，甲午海战发生地，清朝北洋海军基地，国家5A景区【刘公岛】（门票+船票已含）刘公岛位于中国东部东端威海湾湾口，为中国北海岸线海上天然屏障，在国防上有着极其重要的地位，素有“东隅屏藩”和“不沉的战舰”之称。明、清至解放前诸多海上战事发生于此，特别是甲午战争留下了深刻的历史印迹。岛上峰峦起伏，其北部海蚀崖直立陡峭，南部平缓绵延，森林覆盖率达87%，有“海上仙山”和“世外桃源”的美誉。刘公岛人文景观丰富独特，上溯千年的战国遗址、下至清朝北洋海军提督署、水师学堂、古炮台等甲午战争遗址，还有众多英租时期遗留下来的欧式建筑。1985年由封闭的军事禁区对外开放以，已经成为知名的风景名胜区。参观1:1复制的【定远号战列舰】是清政府时北洋舰队主力舰之一，由中国清朝委托德国伏尔铿造船厂制造的铁甲舰，作为西方先进造舰技术的结合体，吸收了英国和德国两型战舰的优秀设计。1885年回国入役，编作清政府北洋水师旗舰，号称“亚洲第一巨舰”，甲午战争期间1895年2月9日夜，定远号战列舰被日军由占领的炮台炮火击中受重创，次日“定远”舰被自爆。
                <w:br/>
                游览参观威海海滨最高点【幸福门】也被称作“威海之门”，是威海的新标志，有“打开幸福之门，迎接美好明天”的美好寓意，参观威海网红打卡地【大相框】，威海大相框是一个具有特殊意义的景点。它不仅仅是一个纯粹的拍照工具，更是代表着威海的美丽和繁荣。威海政府在这里的投资和建设中，意图为更多的游客提供一个便捷的拍照地点，同时也希望这个景点可以成为威海的象征，吸引更多的游客前来旅游，
                <w:br/>
                前往游览中国第五代最新海洋馆【威海神游极地海洋世界】（160元门票已含；游览约3小时）包括雨林秘境、海盗船、奇幻海底秀场、欢乐海洋剧场等九大展示区，汇集了从热带雨林到极地世界的各类珍惜海洋生物，海洋动物表演秀场场，白鲸、海豚、海狮表演的节目激情震撼；在如梦如幻般的洄游大厅，精彩绝伦的逗鱼表演，美人鱼和色彩斑斓的鱼儿翩翩起舞，美仑美奂……莅临海洋动物表演剧场，欣赏海洋动物明星的精彩表演：聪明的海豚乘风破浪、高贵的白鲸高歌欢唱、还有慵懒的海狮滑稽搞笑；如果你够幸运，还能获得动物明星的飞来一吻..晚上威海港乘坐海轮前往大连，住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接早船， 早餐后乘车赴具有“中国近代史露天博物馆”之称的【旅顺口】游【旅顺军港】旅顺军港自然条件得天独厚，是一处举世闻名的天然良港，易守难攻，历来为兵家必争之地。一山担两海，一港写春秋，一个旅顺口，半部近代史。【东鸡冠山】目前这里保存了较完整的日俄战争遗址，主要有日俄战争陈列馆、东鸡冠山北堡垒、二龙山堡垒、望台炮台等遗迹。登【白玉山】（不含往返索道）原名"西官山"，李鸿章陪同光绪皇帝的父亲醇亲王视察旅顺口时说，旅顺有黄金山，也应有白玉山。从此得名"白玉山"。登上白玉山顶，旅顺口军港及市区风光尽收眼底。【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游大连【星海湾广场】（游览约30分钟）亚洲最大的城市广场。游览世纪脚印浓缩大连百年历程——【百年城雕】追逐着1000位对大连城市建设有突出贡献者的脚印展望未来；途径【情人路——滨海路】（车观约30分钟）：沿途可欣赏超五星豪华酒店【一方城堡】优良的海水浴场【付家庄浴场】车游大连人结婚必去的地方【燕窝岭】、浪漫情人桥【北大桥】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餐后前往国家AAAAA景区，有“绅士乐园”之誉的【金石滩国家旅游度假区】具“神力雕塑公园”之称，有“绅士乐园”之誉；是我国国家级旅游度假区，1992年经中华人民共和国国务院批准建立。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游览【一帆风顺广场】金石滩巨大的帆船建筑-金石号，矗立在一帆风顺广场，"金石号”是一帆风顺广场的标志建筑，也是金石滩的门面担当，这座宏伟的建筑，给路过这里的人留下深刻的印象。体验【海上渔船出海垂钓品海鲜】乘坐渔民亲自摇橹的渔船，出海喂海鸥和近海垂钓这里远离喧嚣，崇尚自然，踏浪戏鸥，乘舟弄潮，当亲海，玩海体验渔家风情体验【与海鸥亲密接触】喂海鸥是金石滩垂钓中的一项重要活动，呼唤海鸥到达渔船附近喂食，这时可以与海鸥近距离接触，拍照，摸摸它的羽毛看它在海水中嬉戏。品尝【金石滩地道海鲜】在大连，海鲜美食丰富多样，这里有着悠久的历史和深厚的文化底蕴。这里的菜品以大连特色为主，口感地道又实惠，徜徉【金石滩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结束行程视航班时间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 回程飞机，威海-大连海轮卧铺（4人间）
                <w:br/>
                2.【用车】当地空调旅游车（不足9人商务车司兼导）
                <w:br/>
                3.【住宿】全程4钻酒店（升级2晚海边酒店） 
                <w:br/>
                4.【门票】含景点首道门票
                <w:br/>
                5.【导游】含专业中文导游服务
                <w:br/>
                6.【用餐】4早餐 
                <w:br/>
                7.【大童】大童不含住宿+早餐，其余全含
                <w:br/>
                8.【小童】小童不含动车+住宿+早餐，其余全含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1：出发前3天内，退团收取高铁退票费10%10-25%不等，出发前7日内退团除车位等其他损失费800元/人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2025-06-19T17:19:31+08:00</dcterms:created>
  <dcterms:modified xsi:type="dcterms:W3CDTF">2025-06-19T17:19:31+08:00</dcterms:modified>
</cp:coreProperties>
</file>

<file path=docProps/custom.xml><?xml version="1.0" encoding="utf-8"?>
<Properties xmlns="http://schemas.openxmlformats.org/officeDocument/2006/custom-properties" xmlns:vt="http://schemas.openxmlformats.org/officeDocument/2006/docPropsVTypes"/>
</file>